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B0" w:rsidRPr="004E2D83" w:rsidRDefault="004042B0" w:rsidP="00D92686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0" w:name="bookmark0"/>
      <w:r w:rsidRPr="004E2D83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0CF4B84" wp14:editId="1B90DFD2">
            <wp:simplePos x="0" y="0"/>
            <wp:positionH relativeFrom="column">
              <wp:posOffset>3044190</wp:posOffset>
            </wp:positionH>
            <wp:positionV relativeFrom="paragraph">
              <wp:posOffset>-350520</wp:posOffset>
            </wp:positionV>
            <wp:extent cx="398780" cy="485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2B0" w:rsidRPr="004E2D83" w:rsidRDefault="004042B0" w:rsidP="00D92686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УКРАЇНА</w:t>
      </w:r>
      <w:bookmarkEnd w:id="0"/>
    </w:p>
    <w:p w:rsidR="004042B0" w:rsidRPr="004E2D83" w:rsidRDefault="004042B0" w:rsidP="00D92686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ПОЧАЇВСЬКА МІСЬКА РАДА</w:t>
      </w:r>
    </w:p>
    <w:p w:rsidR="004042B0" w:rsidRPr="004E2D83" w:rsidRDefault="004042B0" w:rsidP="00D92686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СЬОМЕ СКЛИКАННЯ</w:t>
      </w:r>
    </w:p>
    <w:p w:rsidR="004042B0" w:rsidRPr="004E2D83" w:rsidRDefault="00F16934" w:rsidP="00D92686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ШІСТНАДЦЯТА</w:t>
      </w:r>
      <w:r w:rsidR="004042B0" w:rsidRPr="004E2D83">
        <w:rPr>
          <w:sz w:val="28"/>
          <w:szCs w:val="28"/>
        </w:rPr>
        <w:t xml:space="preserve"> СЕСІЯ</w:t>
      </w:r>
    </w:p>
    <w:p w:rsidR="004042B0" w:rsidRPr="004E2D83" w:rsidRDefault="004042B0" w:rsidP="00D92686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РІШЕННЯ</w:t>
      </w:r>
    </w:p>
    <w:p w:rsidR="004E2D83" w:rsidRPr="004E2D83" w:rsidRDefault="004E2D83" w:rsidP="004E2D83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bookmarkStart w:id="1" w:name="bookmark1"/>
    </w:p>
    <w:p w:rsidR="004042B0" w:rsidRPr="004E2D83" w:rsidRDefault="004042B0" w:rsidP="004E2D83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r w:rsidRPr="004E2D83">
        <w:rPr>
          <w:sz w:val="28"/>
          <w:szCs w:val="28"/>
        </w:rPr>
        <w:t xml:space="preserve">від « </w:t>
      </w:r>
      <w:r w:rsidRPr="004E2D83">
        <w:rPr>
          <w:sz w:val="28"/>
          <w:szCs w:val="28"/>
          <w:lang w:val="ru-RU"/>
        </w:rPr>
        <w:t xml:space="preserve">  </w:t>
      </w:r>
      <w:r w:rsidRPr="004E2D83">
        <w:rPr>
          <w:sz w:val="28"/>
          <w:szCs w:val="28"/>
        </w:rPr>
        <w:t>» грудня  2016 року</w:t>
      </w:r>
      <w:r w:rsidRPr="004E2D83">
        <w:rPr>
          <w:sz w:val="28"/>
          <w:szCs w:val="28"/>
        </w:rPr>
        <w:tab/>
        <w:t>ПРОЕКТ</w:t>
      </w:r>
      <w:bookmarkEnd w:id="1"/>
    </w:p>
    <w:p w:rsidR="004042B0" w:rsidRPr="004E2D83" w:rsidRDefault="004042B0" w:rsidP="004E2D83">
      <w:pPr>
        <w:pStyle w:val="30"/>
        <w:shd w:val="clear" w:color="auto" w:fill="auto"/>
        <w:spacing w:after="0" w:line="276" w:lineRule="auto"/>
        <w:ind w:left="20" w:right="5060"/>
        <w:jc w:val="left"/>
        <w:rPr>
          <w:sz w:val="28"/>
          <w:szCs w:val="28"/>
        </w:rPr>
      </w:pPr>
      <w:r w:rsidRPr="004E2D83">
        <w:rPr>
          <w:sz w:val="28"/>
          <w:szCs w:val="28"/>
        </w:rPr>
        <w:t>Про встановлення розміру відрахувань</w:t>
      </w:r>
    </w:p>
    <w:p w:rsidR="004042B0" w:rsidRPr="004E2D83" w:rsidRDefault="004E2D83" w:rsidP="004E2D83">
      <w:pPr>
        <w:pStyle w:val="30"/>
        <w:shd w:val="clear" w:color="auto" w:fill="auto"/>
        <w:spacing w:after="0" w:line="276" w:lineRule="auto"/>
        <w:ind w:left="20" w:right="5060"/>
        <w:jc w:val="left"/>
        <w:rPr>
          <w:sz w:val="28"/>
          <w:szCs w:val="28"/>
        </w:rPr>
      </w:pPr>
      <w:r>
        <w:rPr>
          <w:sz w:val="28"/>
          <w:szCs w:val="28"/>
        </w:rPr>
        <w:t>ч</w:t>
      </w:r>
      <w:r w:rsidR="004042B0" w:rsidRPr="004E2D83">
        <w:rPr>
          <w:sz w:val="28"/>
          <w:szCs w:val="28"/>
        </w:rPr>
        <w:t>астини чистого прибутку (доходу)</w:t>
      </w:r>
    </w:p>
    <w:p w:rsidR="004042B0" w:rsidRPr="004E2D83" w:rsidRDefault="004042B0" w:rsidP="004E2D83">
      <w:pPr>
        <w:pStyle w:val="30"/>
        <w:shd w:val="clear" w:color="auto" w:fill="auto"/>
        <w:spacing w:after="0" w:line="276" w:lineRule="auto"/>
        <w:ind w:left="20" w:right="5060"/>
        <w:jc w:val="left"/>
        <w:rPr>
          <w:sz w:val="28"/>
          <w:szCs w:val="28"/>
        </w:rPr>
      </w:pPr>
      <w:r w:rsidRPr="004E2D83">
        <w:rPr>
          <w:sz w:val="28"/>
          <w:szCs w:val="28"/>
        </w:rPr>
        <w:t>Комунальними унітарними підприємствами</w:t>
      </w:r>
      <w:r w:rsidR="00D92686">
        <w:rPr>
          <w:sz w:val="28"/>
          <w:szCs w:val="28"/>
        </w:rPr>
        <w:t xml:space="preserve"> </w:t>
      </w:r>
      <w:r w:rsidRPr="004E2D83">
        <w:rPr>
          <w:sz w:val="28"/>
          <w:szCs w:val="28"/>
        </w:rPr>
        <w:t xml:space="preserve">та їх об’єднаннями </w:t>
      </w:r>
      <w:r w:rsidR="004E2D83">
        <w:rPr>
          <w:sz w:val="28"/>
          <w:szCs w:val="28"/>
        </w:rPr>
        <w:t>до бюджет</w:t>
      </w:r>
      <w:r w:rsidRPr="004E2D83">
        <w:rPr>
          <w:sz w:val="28"/>
          <w:szCs w:val="28"/>
        </w:rPr>
        <w:t>у</w:t>
      </w:r>
      <w:r w:rsidR="00D92686">
        <w:rPr>
          <w:sz w:val="28"/>
          <w:szCs w:val="28"/>
        </w:rPr>
        <w:t xml:space="preserve"> </w:t>
      </w:r>
      <w:bookmarkStart w:id="2" w:name="_GoBack"/>
      <w:bookmarkEnd w:id="2"/>
      <w:r w:rsidRPr="004E2D83">
        <w:rPr>
          <w:sz w:val="28"/>
          <w:szCs w:val="28"/>
        </w:rPr>
        <w:t>Почаївської міської ради на 2017 рік</w:t>
      </w:r>
    </w:p>
    <w:p w:rsidR="004042B0" w:rsidRPr="004E2D83" w:rsidRDefault="004042B0" w:rsidP="004E2D83">
      <w:pPr>
        <w:pStyle w:val="30"/>
        <w:shd w:val="clear" w:color="auto" w:fill="auto"/>
        <w:spacing w:after="0" w:line="276" w:lineRule="auto"/>
        <w:ind w:left="20" w:right="5060"/>
        <w:jc w:val="left"/>
        <w:rPr>
          <w:sz w:val="28"/>
          <w:szCs w:val="28"/>
        </w:rPr>
      </w:pPr>
    </w:p>
    <w:p w:rsidR="004042B0" w:rsidRPr="004E2D83" w:rsidRDefault="004042B0" w:rsidP="004E2D83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  <w:r w:rsidRPr="004E2D83">
        <w:rPr>
          <w:sz w:val="28"/>
          <w:szCs w:val="28"/>
        </w:rPr>
        <w:t>Розглянувши лист Почаївського комбінату комунальних підприємств № 768 від 07.11.2016 року, відповідно до пункту 9 частини 1 статті 69 Бюджетного коде</w:t>
      </w:r>
      <w:r w:rsidR="00E17ACF">
        <w:rPr>
          <w:sz w:val="28"/>
          <w:szCs w:val="28"/>
        </w:rPr>
        <w:t>ксу України</w:t>
      </w:r>
      <w:r w:rsidRPr="004E2D83">
        <w:rPr>
          <w:sz w:val="28"/>
          <w:szCs w:val="28"/>
        </w:rPr>
        <w:t xml:space="preserve">, пункту 29 статті 26 Закону України «Про місцеве самоврядування в Україні», сесія Почаївської міської ради </w:t>
      </w:r>
    </w:p>
    <w:p w:rsidR="004042B0" w:rsidRPr="004E2D83" w:rsidRDefault="004042B0" w:rsidP="004E2D83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4042B0" w:rsidRPr="004E2D83" w:rsidRDefault="004042B0" w:rsidP="004E2D83">
      <w:pPr>
        <w:pStyle w:val="10"/>
        <w:shd w:val="clear" w:color="auto" w:fill="auto"/>
        <w:spacing w:before="0" w:after="0" w:line="276" w:lineRule="auto"/>
        <w:ind w:left="20"/>
        <w:jc w:val="center"/>
      </w:pPr>
      <w:bookmarkStart w:id="3" w:name="bookmark2"/>
      <w:r w:rsidRPr="004E2D83">
        <w:t>ВИРІШИЛА:</w:t>
      </w:r>
      <w:bookmarkEnd w:id="3"/>
    </w:p>
    <w:p w:rsidR="004042B0" w:rsidRPr="004E2D83" w:rsidRDefault="004042B0" w:rsidP="004E2D83">
      <w:pPr>
        <w:pStyle w:val="10"/>
        <w:shd w:val="clear" w:color="auto" w:fill="auto"/>
        <w:spacing w:before="0" w:after="0" w:line="276" w:lineRule="auto"/>
        <w:ind w:left="20"/>
        <w:jc w:val="center"/>
      </w:pPr>
    </w:p>
    <w:p w:rsidR="004042B0" w:rsidRPr="004E2D83" w:rsidRDefault="004042B0" w:rsidP="004E2D83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 w:rsidRPr="004E2D83">
        <w:rPr>
          <w:sz w:val="28"/>
          <w:szCs w:val="28"/>
        </w:rPr>
        <w:t>Затвердити частку чистого прибутку (доходу), що підлягає відрахуванню комунальними унітарними підприємствами  та їх об’єднаннями до бюджету Почаївської міської ради на 2017 рік у розмірі 20 %.</w:t>
      </w:r>
    </w:p>
    <w:p w:rsidR="004042B0" w:rsidRPr="004E2D83" w:rsidRDefault="004042B0" w:rsidP="004E2D83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233" w:line="276" w:lineRule="auto"/>
        <w:ind w:left="20" w:firstLine="0"/>
        <w:rPr>
          <w:sz w:val="28"/>
          <w:szCs w:val="28"/>
        </w:rPr>
      </w:pPr>
      <w:r w:rsidRPr="004E2D83">
        <w:rPr>
          <w:sz w:val="28"/>
          <w:szCs w:val="28"/>
        </w:rPr>
        <w:t>Керівникам підприємств, що належать до комунальної власності Почаївської міської ради забезпечити у 2017 році відрахування до міського бюджету частини чистого прибутку (доходу)</w:t>
      </w:r>
      <w:r w:rsidR="004E2D83">
        <w:rPr>
          <w:sz w:val="28"/>
          <w:szCs w:val="28"/>
        </w:rPr>
        <w:t>.</w:t>
      </w:r>
    </w:p>
    <w:p w:rsidR="004042B0" w:rsidRPr="004E2D83" w:rsidRDefault="004042B0" w:rsidP="004E2D83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76" w:lineRule="auto"/>
        <w:ind w:left="20" w:firstLine="0"/>
        <w:rPr>
          <w:sz w:val="28"/>
          <w:szCs w:val="28"/>
          <w:lang w:val="ru-RU"/>
        </w:rPr>
      </w:pPr>
      <w:r w:rsidRPr="004E2D83">
        <w:rPr>
          <w:sz w:val="28"/>
          <w:szCs w:val="28"/>
        </w:rPr>
        <w:t xml:space="preserve">Контроль за виконанням даного рішення покласти на постійну </w:t>
      </w:r>
      <w:r w:rsidR="004E2D83" w:rsidRPr="004E2D83">
        <w:rPr>
          <w:sz w:val="28"/>
          <w:szCs w:val="28"/>
        </w:rPr>
        <w:t>комісію з питань соціально-економічного розвитку</w:t>
      </w:r>
      <w:r w:rsidR="004E2D83">
        <w:rPr>
          <w:sz w:val="28"/>
          <w:szCs w:val="28"/>
        </w:rPr>
        <w:t>,</w:t>
      </w:r>
      <w:r w:rsidR="004E2D83" w:rsidRPr="004E2D83">
        <w:rPr>
          <w:sz w:val="28"/>
          <w:szCs w:val="28"/>
        </w:rPr>
        <w:t xml:space="preserve"> інвестицій та бюджету.</w:t>
      </w:r>
    </w:p>
    <w:p w:rsidR="004042B0" w:rsidRPr="004E2D83" w:rsidRDefault="004042B0" w:rsidP="004E2D83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4E2D83" w:rsidRDefault="004E2D83" w:rsidP="004E2D83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4E2D83" w:rsidRDefault="004E2D83" w:rsidP="004E2D83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4042B0" w:rsidRPr="00E17ACF" w:rsidRDefault="004042B0" w:rsidP="004E2D83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  <w:r w:rsidRPr="00E17ACF">
        <w:rPr>
          <w:b/>
          <w:sz w:val="28"/>
          <w:szCs w:val="28"/>
        </w:rPr>
        <w:t>Чубик А.В.</w:t>
      </w:r>
    </w:p>
    <w:p w:rsidR="004042B0" w:rsidRPr="004E2D83" w:rsidRDefault="004042B0" w:rsidP="004E2D83">
      <w:pPr>
        <w:spacing w:line="276" w:lineRule="auto"/>
        <w:ind w:left="20"/>
        <w:rPr>
          <w:sz w:val="28"/>
          <w:szCs w:val="28"/>
        </w:rPr>
      </w:pPr>
    </w:p>
    <w:p w:rsidR="00FD5885" w:rsidRPr="004E2D83" w:rsidRDefault="00FD5885" w:rsidP="004E2D83">
      <w:pPr>
        <w:spacing w:line="276" w:lineRule="auto"/>
        <w:rPr>
          <w:sz w:val="28"/>
          <w:szCs w:val="28"/>
        </w:rPr>
      </w:pPr>
    </w:p>
    <w:sectPr w:rsidR="00FD5885" w:rsidRPr="004E2D83" w:rsidSect="006D3DA8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92A3E"/>
    <w:multiLevelType w:val="multilevel"/>
    <w:tmpl w:val="986AC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B0"/>
    <w:rsid w:val="004042B0"/>
    <w:rsid w:val="004E2D83"/>
    <w:rsid w:val="00D92686"/>
    <w:rsid w:val="00E17ACF"/>
    <w:rsid w:val="00F16934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2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042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4042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4042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4042B0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042B0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4042B0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4042B0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4042B0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2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042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4042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4042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4042B0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042B0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4042B0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4042B0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4042B0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2</cp:revision>
  <dcterms:created xsi:type="dcterms:W3CDTF">2016-12-09T06:55:00Z</dcterms:created>
  <dcterms:modified xsi:type="dcterms:W3CDTF">2016-12-09T06:55:00Z</dcterms:modified>
</cp:coreProperties>
</file>